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339E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E75DC7">
        <w:rPr>
          <w:rFonts w:ascii="Arial" w:hAnsi="Arial" w:cs="Arial"/>
          <w:b/>
          <w:sz w:val="22"/>
          <w:szCs w:val="22"/>
        </w:rPr>
        <w:t xml:space="preserve">Udělení souhlasu zákonného zástupce nezletilému studentovi, který nenabyl plné svéprávnosti v souladu s § 32 zákona č. 89/2012 Sb., občanského zákoníku, v platném znění </w:t>
      </w:r>
    </w:p>
    <w:p w14:paraId="102413A3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53120285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74F78BE5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57BEB964" w14:textId="77777777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  <w:lang w:val="x-none"/>
        </w:rPr>
      </w:pPr>
      <w:r w:rsidRPr="00E75DC7">
        <w:rPr>
          <w:rFonts w:ascii="Arial" w:hAnsi="Arial" w:cs="Arial"/>
          <w:sz w:val="22"/>
          <w:szCs w:val="22"/>
          <w:lang w:val="x-none"/>
        </w:rPr>
        <w:t>Zákonný zástupce:………………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4ADB0C11" w14:textId="77777777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  <w:lang w:val="x-none"/>
        </w:rPr>
      </w:pPr>
      <w:r w:rsidRPr="00E75DC7">
        <w:rPr>
          <w:rFonts w:ascii="Arial" w:hAnsi="Arial" w:cs="Arial"/>
          <w:sz w:val="22"/>
          <w:szCs w:val="22"/>
          <w:lang w:val="x-none"/>
        </w:rPr>
        <w:t>trvale bytem:………………………………………….</w:t>
      </w:r>
    </w:p>
    <w:p w14:paraId="506AC0BE" w14:textId="77777777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  <w:lang w:val="x-none"/>
        </w:rPr>
      </w:pPr>
      <w:r w:rsidRPr="00E75DC7">
        <w:rPr>
          <w:rFonts w:ascii="Arial" w:hAnsi="Arial" w:cs="Arial"/>
          <w:sz w:val="22"/>
          <w:szCs w:val="22"/>
          <w:lang w:val="x-none"/>
        </w:rPr>
        <w:t>(dále jen zákonný zástupce)</w:t>
      </w:r>
    </w:p>
    <w:p w14:paraId="2A710753" w14:textId="77777777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  <w:lang w:val="x-none"/>
        </w:rPr>
      </w:pPr>
    </w:p>
    <w:p w14:paraId="4D32CDDF" w14:textId="77777777" w:rsidR="003E011C" w:rsidRPr="005051C2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</w:rPr>
      </w:pPr>
      <w:r w:rsidRPr="00E75DC7">
        <w:rPr>
          <w:rFonts w:ascii="Arial" w:hAnsi="Arial" w:cs="Arial"/>
          <w:sz w:val="22"/>
          <w:szCs w:val="22"/>
          <w:lang w:val="x-none"/>
        </w:rPr>
        <w:t>Nezletilý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3110D23C" w14:textId="77777777" w:rsidR="003E011C" w:rsidRPr="005051C2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</w:rPr>
      </w:pPr>
      <w:r w:rsidRPr="00E75DC7">
        <w:rPr>
          <w:rFonts w:ascii="Arial" w:hAnsi="Arial" w:cs="Arial"/>
          <w:sz w:val="22"/>
          <w:szCs w:val="22"/>
          <w:lang w:val="x-none"/>
        </w:rPr>
        <w:t>trvale bytem: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5E02B0" w14:textId="77777777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  <w:lang w:val="x-none"/>
        </w:rPr>
      </w:pPr>
      <w:r w:rsidRPr="00E75DC7">
        <w:rPr>
          <w:rFonts w:ascii="Arial" w:hAnsi="Arial" w:cs="Arial"/>
          <w:sz w:val="22"/>
          <w:szCs w:val="22"/>
          <w:lang w:val="x-none"/>
        </w:rPr>
        <w:t>(dále jen nezletilý)</w:t>
      </w:r>
    </w:p>
    <w:p w14:paraId="4A9A114C" w14:textId="77777777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rPr>
          <w:rFonts w:ascii="Arial" w:hAnsi="Arial" w:cs="Arial"/>
          <w:sz w:val="22"/>
          <w:szCs w:val="22"/>
          <w:lang w:val="x-none"/>
        </w:rPr>
      </w:pPr>
    </w:p>
    <w:p w14:paraId="13967817" w14:textId="77777777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jc w:val="both"/>
        <w:rPr>
          <w:rFonts w:ascii="Arial" w:hAnsi="Arial" w:cs="Arial"/>
          <w:sz w:val="22"/>
          <w:szCs w:val="22"/>
        </w:rPr>
      </w:pPr>
      <w:r w:rsidRPr="00E75DC7">
        <w:rPr>
          <w:rFonts w:ascii="Arial" w:hAnsi="Arial" w:cs="Arial"/>
          <w:sz w:val="22"/>
          <w:szCs w:val="22"/>
        </w:rPr>
        <w:t>Jako zákonný zástupce tímto uděluji nezletilému souhlas s uzavřením výše uvedené Dohody o vykonání studentské vědecké stáže a s dosažením jejího účelu. S obsahem dohody souhlasím.</w:t>
      </w:r>
    </w:p>
    <w:p w14:paraId="0E89B7EA" w14:textId="1A8412A4" w:rsidR="003E011C" w:rsidRPr="00E75DC7" w:rsidRDefault="003E011C" w:rsidP="003E011C">
      <w:pPr>
        <w:autoSpaceDE w:val="0"/>
        <w:autoSpaceDN w:val="0"/>
        <w:adjustRightInd w:val="0"/>
        <w:spacing w:after="195" w:line="276" w:lineRule="auto"/>
        <w:jc w:val="both"/>
        <w:rPr>
          <w:rFonts w:ascii="Arial" w:hAnsi="Arial" w:cs="Arial"/>
          <w:sz w:val="22"/>
          <w:szCs w:val="22"/>
        </w:rPr>
      </w:pPr>
      <w:r w:rsidRPr="00E75DC7">
        <w:rPr>
          <w:rFonts w:ascii="Arial" w:hAnsi="Arial" w:cs="Arial"/>
          <w:sz w:val="22"/>
          <w:szCs w:val="22"/>
        </w:rPr>
        <w:t>Dále prohlašuji, že nezletilý nemá překážky, které by mu bránily ve výkonu stáže.</w:t>
      </w:r>
    </w:p>
    <w:p w14:paraId="54615044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34512CC0" w14:textId="7B90439D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  <w:r w:rsidRPr="00E75DC7">
        <w:rPr>
          <w:rFonts w:ascii="Arial" w:hAnsi="Arial" w:cs="Arial"/>
          <w:sz w:val="22"/>
          <w:szCs w:val="22"/>
        </w:rPr>
        <w:t>V……………………… dne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2E98BE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7BA68670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3E807996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61C555EB" w14:textId="77777777" w:rsidR="003E011C" w:rsidRPr="00E75DC7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  <w:r w:rsidRPr="00E75DC7">
        <w:rPr>
          <w:rFonts w:ascii="Arial" w:hAnsi="Arial" w:cs="Arial"/>
          <w:sz w:val="22"/>
          <w:szCs w:val="22"/>
        </w:rPr>
        <w:t>………………………………………</w:t>
      </w:r>
    </w:p>
    <w:p w14:paraId="6A7DFDD2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  <w:r w:rsidRPr="00E75DC7">
        <w:rPr>
          <w:rFonts w:ascii="Arial" w:hAnsi="Arial" w:cs="Arial"/>
          <w:sz w:val="22"/>
          <w:szCs w:val="22"/>
        </w:rPr>
        <w:t>podpis zákonného zástupce</w:t>
      </w:r>
      <w:r w:rsidRPr="00E75DC7">
        <w:rPr>
          <w:rFonts w:ascii="Arial" w:hAnsi="Arial" w:cs="Arial"/>
          <w:sz w:val="22"/>
          <w:szCs w:val="22"/>
        </w:rPr>
        <w:tab/>
      </w:r>
      <w:r w:rsidRPr="00E75DC7">
        <w:rPr>
          <w:rFonts w:ascii="Arial" w:hAnsi="Arial" w:cs="Arial"/>
          <w:sz w:val="22"/>
          <w:szCs w:val="22"/>
        </w:rPr>
        <w:tab/>
      </w:r>
      <w:r w:rsidRPr="00E75DC7">
        <w:rPr>
          <w:rFonts w:ascii="Arial" w:hAnsi="Arial" w:cs="Arial"/>
          <w:sz w:val="22"/>
          <w:szCs w:val="22"/>
        </w:rPr>
        <w:tab/>
      </w:r>
      <w:r w:rsidRPr="00E75DC7">
        <w:rPr>
          <w:rFonts w:ascii="Arial" w:hAnsi="Arial" w:cs="Arial"/>
          <w:sz w:val="22"/>
          <w:szCs w:val="22"/>
        </w:rPr>
        <w:tab/>
      </w:r>
    </w:p>
    <w:p w14:paraId="7E7F5F3D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7775B452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7993B615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32BD2D0E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1E763B71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38D33139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19142303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348FF29F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115B9103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00D6CC01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4B5CE069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4519EFC4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0F100C6C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75B93305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5CE731F6" w14:textId="77777777" w:rsidR="003E011C" w:rsidRDefault="003E011C" w:rsidP="003E011C">
      <w:pPr>
        <w:shd w:val="clear" w:color="auto" w:fill="FFFFFF"/>
        <w:tabs>
          <w:tab w:val="num" w:pos="993"/>
        </w:tabs>
        <w:spacing w:line="274" w:lineRule="exact"/>
        <w:rPr>
          <w:rFonts w:ascii="Arial" w:hAnsi="Arial" w:cs="Arial"/>
          <w:sz w:val="22"/>
          <w:szCs w:val="22"/>
        </w:rPr>
      </w:pPr>
    </w:p>
    <w:p w14:paraId="2C74A0FB" w14:textId="77777777" w:rsidR="00DC71E2" w:rsidRDefault="00DC71E2"/>
    <w:sectPr w:rsidR="00DC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1C"/>
    <w:rsid w:val="000B389D"/>
    <w:rsid w:val="003E011C"/>
    <w:rsid w:val="004555A8"/>
    <w:rsid w:val="00647281"/>
    <w:rsid w:val="00DC71E2"/>
    <w:rsid w:val="00F7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5180"/>
  <w15:chartTrackingRefBased/>
  <w15:docId w15:val="{5EDA2EAC-CF2B-48DB-8BAD-A0E803D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Martina</dc:creator>
  <cp:keywords/>
  <dc:description/>
  <cp:lastModifiedBy>Dašková Nikola</cp:lastModifiedBy>
  <cp:revision>4</cp:revision>
  <dcterms:created xsi:type="dcterms:W3CDTF">2022-02-07T10:17:00Z</dcterms:created>
  <dcterms:modified xsi:type="dcterms:W3CDTF">2024-10-31T20:04:00Z</dcterms:modified>
</cp:coreProperties>
</file>